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真题卷第2套(2015-12) • 六级</w:t>
      </w:r>
    </w:p>
    <w:p>
      <w:pPr>
        <w:spacing w:after="200"/>
        <w:jc w:val="center"/>
      </w:pPr>
      <w:r>
        <w:rPr>
          <w:color w:val="555555"/>
        </w:rPr>
        <w:t xml:space="preserve">Part I</w:t>
      </w:r>
    </w:p>
    <w:p>
      <w:pPr>
        <w:spacing w:after="80"/>
      </w:pPr>
      <w:r>
        <w:t xml:space="preserve">Directions: For this part,  you are allowed 30 minutes to write a short essay based on the picture below. You should focus on the impact of social networking websites on reading. You are required to write at least 150 words but no more than 200 words.</w:t>
      </w:r>
    </w:p>
    <w:p>
      <w:pPr>
        <w:spacing w:after="120" w:before="120"/>
        <w:jc w:val="center"/>
      </w:pPr>
      <w:r>
        <w:drawing>
          <wp:inline distT="0" distB="0" distL="0" distR="0">
            <wp:extent cx="4762500" cy="336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3623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661a8479fd2febc6ae92a2037230762adcfa07e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英语六级2015年12月第2套写作真题</dc:title>
  <dc:creator>懒笔记 (english-exam.lazynote.cn)</dc:creator>
  <cp:keywords>英语真题, 历年真题, 懒笔记, english-exam.lazynote.cn</cp:keywords>
  <dc:description>来源：https://english-exam.lazynote.cn/cet6/paper/2015-12-2/part1/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